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B4" w:rsidRDefault="00E80121" w:rsidP="00DA239E">
      <w:pPr>
        <w:ind w:left="1418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2707501</wp:posOffset>
            </wp:positionH>
            <wp:positionV relativeFrom="paragraph">
              <wp:posOffset>-556425</wp:posOffset>
            </wp:positionV>
            <wp:extent cx="537210" cy="685800"/>
            <wp:effectExtent l="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8B4">
        <w:t xml:space="preserve">   </w:t>
      </w:r>
      <w:r w:rsidR="00B661D3">
        <w:t xml:space="preserve">                          </w:t>
      </w:r>
    </w:p>
    <w:p w:rsidR="004E58B4" w:rsidRPr="0094678F" w:rsidRDefault="004E58B4" w:rsidP="00E80121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ХАРЬКОВСКОГО</w:t>
      </w:r>
      <w:r w:rsidRPr="0094678F">
        <w:rPr>
          <w:b/>
          <w:bCs/>
          <w:szCs w:val="28"/>
        </w:rPr>
        <w:t xml:space="preserve"> СЕЛЬСКОГО ПОСЕЛЕНИЯ</w:t>
      </w:r>
      <w:r>
        <w:rPr>
          <w:b/>
          <w:bCs/>
          <w:szCs w:val="28"/>
        </w:rPr>
        <w:t xml:space="preserve">               </w:t>
      </w:r>
      <w:r w:rsidR="00E80121"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4E58B4" w:rsidRDefault="004E58B4" w:rsidP="004E58B4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4E58B4" w:rsidRDefault="004E58B4" w:rsidP="004E58B4">
      <w:pPr>
        <w:rPr>
          <w:szCs w:val="28"/>
        </w:rPr>
      </w:pPr>
    </w:p>
    <w:p w:rsidR="004E58B4" w:rsidRDefault="004E58B4" w:rsidP="004E58B4">
      <w:pPr>
        <w:rPr>
          <w:szCs w:val="28"/>
        </w:rPr>
      </w:pPr>
      <w:r>
        <w:rPr>
          <w:szCs w:val="28"/>
        </w:rPr>
        <w:t xml:space="preserve">   </w:t>
      </w:r>
      <w:r w:rsidR="00FA2A7E">
        <w:rPr>
          <w:szCs w:val="28"/>
        </w:rPr>
        <w:t>от 01.03.2022</w:t>
      </w:r>
      <w:r>
        <w:rPr>
          <w:szCs w:val="28"/>
        </w:rPr>
        <w:t xml:space="preserve">                                                                   </w:t>
      </w:r>
      <w:r w:rsidR="00E80121">
        <w:rPr>
          <w:szCs w:val="28"/>
        </w:rPr>
        <w:t xml:space="preserve">             </w:t>
      </w:r>
      <w:r w:rsidR="00FA2A7E">
        <w:rPr>
          <w:szCs w:val="28"/>
        </w:rPr>
        <w:t xml:space="preserve">          </w:t>
      </w:r>
      <w:bookmarkStart w:id="0" w:name="_GoBack"/>
      <w:bookmarkEnd w:id="0"/>
      <w:r w:rsidR="00E80121">
        <w:rPr>
          <w:szCs w:val="28"/>
        </w:rPr>
        <w:t xml:space="preserve"> </w:t>
      </w:r>
      <w:r w:rsidR="00FA2A7E">
        <w:rPr>
          <w:szCs w:val="28"/>
        </w:rPr>
        <w:t>№ 9</w:t>
      </w:r>
      <w:r>
        <w:rPr>
          <w:szCs w:val="28"/>
        </w:rPr>
        <w:t xml:space="preserve">                    </w:t>
      </w:r>
    </w:p>
    <w:p w:rsidR="004E58B4" w:rsidRPr="0041454C" w:rsidRDefault="0041454C" w:rsidP="004E58B4">
      <w:pPr>
        <w:jc w:val="center"/>
        <w:rPr>
          <w:sz w:val="24"/>
        </w:rPr>
      </w:pPr>
      <w:r w:rsidRPr="0041454C">
        <w:rPr>
          <w:sz w:val="24"/>
        </w:rPr>
        <w:t>х</w:t>
      </w:r>
      <w:r w:rsidR="004E58B4" w:rsidRPr="0041454C">
        <w:rPr>
          <w:sz w:val="24"/>
        </w:rPr>
        <w:t>утор Харьковский</w:t>
      </w:r>
    </w:p>
    <w:p w:rsidR="004E58B4" w:rsidRDefault="004E58B4" w:rsidP="004E58B4">
      <w:pPr>
        <w:jc w:val="center"/>
      </w:pPr>
    </w:p>
    <w:p w:rsidR="004E58B4" w:rsidRDefault="004E58B4" w:rsidP="004E58B4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Харьковского сельского поселения Лабинского района от 21.10 2011 года № 76 «О порядке регистрации (перерегистрации) захоронений, установки надмогильных сооружений (надгробий) на территории Харьковского сельского поселения Лабинского района» </w:t>
      </w:r>
    </w:p>
    <w:p w:rsidR="004E58B4" w:rsidRDefault="004E58B4" w:rsidP="004E58B4">
      <w:pPr>
        <w:jc w:val="center"/>
        <w:rPr>
          <w:b/>
          <w:szCs w:val="28"/>
        </w:rPr>
      </w:pPr>
    </w:p>
    <w:p w:rsidR="004E58B4" w:rsidRDefault="00DA239E" w:rsidP="00944922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944922">
        <w:rPr>
          <w:szCs w:val="28"/>
        </w:rPr>
        <w:t xml:space="preserve">В целях приведения нормативно правового акта в соответствие со статьей </w:t>
      </w:r>
      <w:r w:rsidR="004E58B4">
        <w:rPr>
          <w:szCs w:val="28"/>
        </w:rPr>
        <w:t>25(1) Закона Краснода</w:t>
      </w:r>
      <w:r w:rsidR="00944922">
        <w:rPr>
          <w:szCs w:val="28"/>
        </w:rPr>
        <w:t xml:space="preserve">рского края от 04 </w:t>
      </w:r>
      <w:r w:rsidR="00E40741">
        <w:rPr>
          <w:szCs w:val="28"/>
        </w:rPr>
        <w:t>февраля 2004</w:t>
      </w:r>
      <w:r w:rsidR="004E58B4">
        <w:rPr>
          <w:szCs w:val="28"/>
        </w:rPr>
        <w:t xml:space="preserve"> года № 666-КЗ «О погребении и похоронном деле в Краснодарском крае», </w:t>
      </w:r>
      <w:proofErr w:type="gramStart"/>
      <w:r w:rsidR="004E58B4">
        <w:rPr>
          <w:szCs w:val="28"/>
        </w:rPr>
        <w:t>п</w:t>
      </w:r>
      <w:proofErr w:type="gramEnd"/>
      <w:r w:rsidR="004E58B4">
        <w:rPr>
          <w:szCs w:val="28"/>
        </w:rPr>
        <w:t xml:space="preserve"> о с т а н о в л я ю:</w:t>
      </w:r>
    </w:p>
    <w:p w:rsidR="004E58B4" w:rsidRDefault="004E58B4" w:rsidP="004E58B4">
      <w:pPr>
        <w:jc w:val="both"/>
        <w:rPr>
          <w:b/>
          <w:szCs w:val="28"/>
        </w:rPr>
      </w:pPr>
      <w:r>
        <w:rPr>
          <w:szCs w:val="28"/>
        </w:rPr>
        <w:t xml:space="preserve">            1.</w:t>
      </w:r>
      <w:r w:rsidR="00B661D3">
        <w:rPr>
          <w:szCs w:val="28"/>
        </w:rPr>
        <w:t xml:space="preserve"> </w:t>
      </w:r>
      <w:r>
        <w:rPr>
          <w:szCs w:val="28"/>
        </w:rPr>
        <w:t>Внести в</w:t>
      </w:r>
      <w:r w:rsidRPr="00B768BB">
        <w:rPr>
          <w:b/>
          <w:szCs w:val="28"/>
        </w:rPr>
        <w:t xml:space="preserve"> </w:t>
      </w:r>
      <w:r w:rsidRPr="00B768BB">
        <w:rPr>
          <w:szCs w:val="28"/>
        </w:rPr>
        <w:t>постановление администрации Харьковского сельского поселения Лабинского района от 21.10</w:t>
      </w:r>
      <w:r w:rsidR="00997E8E">
        <w:rPr>
          <w:szCs w:val="28"/>
        </w:rPr>
        <w:t>.</w:t>
      </w:r>
      <w:r w:rsidRPr="00B768BB">
        <w:rPr>
          <w:szCs w:val="28"/>
        </w:rPr>
        <w:t>2011 года № 76 «О порядке регистрации (перерегистрации) захоронений, установки надмогильных сооружений (надгробий) на территории Харьковского сельского поселения Лабинского района»</w:t>
      </w:r>
      <w:r>
        <w:rPr>
          <w:szCs w:val="28"/>
        </w:rPr>
        <w:t xml:space="preserve"> следующие изменения</w:t>
      </w:r>
      <w:r w:rsidR="00944922">
        <w:rPr>
          <w:szCs w:val="28"/>
        </w:rPr>
        <w:t>:</w:t>
      </w:r>
      <w:r>
        <w:rPr>
          <w:b/>
          <w:szCs w:val="28"/>
        </w:rPr>
        <w:t xml:space="preserve"> </w:t>
      </w:r>
    </w:p>
    <w:p w:rsidR="0041454C" w:rsidRDefault="004E58B4" w:rsidP="004E58B4">
      <w:pPr>
        <w:jc w:val="both"/>
        <w:rPr>
          <w:szCs w:val="28"/>
        </w:rPr>
      </w:pPr>
      <w:r>
        <w:rPr>
          <w:b/>
          <w:szCs w:val="28"/>
        </w:rPr>
        <w:t xml:space="preserve">            </w:t>
      </w:r>
      <w:r w:rsidRPr="00B768BB">
        <w:rPr>
          <w:szCs w:val="28"/>
        </w:rPr>
        <w:t>1.1.</w:t>
      </w:r>
      <w:r w:rsidR="00997E8E">
        <w:rPr>
          <w:szCs w:val="28"/>
        </w:rPr>
        <w:t xml:space="preserve"> </w:t>
      </w:r>
      <w:r w:rsidR="00866108">
        <w:rPr>
          <w:szCs w:val="28"/>
        </w:rPr>
        <w:t xml:space="preserve">пункт 2 </w:t>
      </w:r>
      <w:r w:rsidR="00E40741">
        <w:rPr>
          <w:szCs w:val="28"/>
        </w:rPr>
        <w:t>постановления</w:t>
      </w:r>
      <w:r w:rsidR="0041454C" w:rsidRPr="0041454C">
        <w:rPr>
          <w:szCs w:val="28"/>
        </w:rPr>
        <w:t xml:space="preserve"> </w:t>
      </w:r>
      <w:r w:rsidR="0041454C">
        <w:rPr>
          <w:szCs w:val="28"/>
        </w:rPr>
        <w:t>дополнить</w:t>
      </w:r>
      <w:r w:rsidR="00E40741">
        <w:rPr>
          <w:szCs w:val="28"/>
        </w:rPr>
        <w:t xml:space="preserve"> подпунктом</w:t>
      </w:r>
      <w:r w:rsidR="00B25A24">
        <w:rPr>
          <w:szCs w:val="28"/>
        </w:rPr>
        <w:t xml:space="preserve"> </w:t>
      </w:r>
      <w:r w:rsidR="00997E8E">
        <w:rPr>
          <w:szCs w:val="28"/>
        </w:rPr>
        <w:t>2.2 следующего содержания</w:t>
      </w:r>
      <w:r w:rsidR="0041454C">
        <w:rPr>
          <w:szCs w:val="28"/>
        </w:rPr>
        <w:t>:</w:t>
      </w:r>
    </w:p>
    <w:p w:rsidR="004E58B4" w:rsidRDefault="00997E8E" w:rsidP="0041454C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E40741">
        <w:rPr>
          <w:szCs w:val="28"/>
        </w:rPr>
        <w:t>«2.2</w:t>
      </w:r>
      <w:r w:rsidR="0041454C">
        <w:rPr>
          <w:szCs w:val="28"/>
        </w:rPr>
        <w:t xml:space="preserve">. </w:t>
      </w:r>
      <w:r w:rsidR="00A1547F">
        <w:rPr>
          <w:szCs w:val="28"/>
        </w:rPr>
        <w:t>У</w:t>
      </w:r>
      <w:r w:rsidR="004E58B4">
        <w:rPr>
          <w:szCs w:val="28"/>
        </w:rPr>
        <w:t xml:space="preserve">твердить Порядок </w:t>
      </w:r>
      <w:r w:rsidR="004E58B4" w:rsidRPr="00693736">
        <w:rPr>
          <w:szCs w:val="28"/>
        </w:rPr>
        <w:t xml:space="preserve">ведения книг регистрации захоронений (захоронений урн с прахом), </w:t>
      </w:r>
      <w:r w:rsidR="004E58B4" w:rsidRPr="00693736">
        <w:rPr>
          <w:shd w:val="clear" w:color="auto" w:fill="FFFFFF"/>
        </w:rPr>
        <w:t xml:space="preserve">перерегистрации свидетельств о регистрации захоронения </w:t>
      </w:r>
      <w:r w:rsidR="004E58B4">
        <w:rPr>
          <w:szCs w:val="28"/>
        </w:rPr>
        <w:t>на территории Харьковского</w:t>
      </w:r>
      <w:r w:rsidR="004E58B4" w:rsidRPr="00693736">
        <w:rPr>
          <w:szCs w:val="28"/>
        </w:rPr>
        <w:t xml:space="preserve"> сельского поселения Лабинского района</w:t>
      </w:r>
      <w:r w:rsidR="00DA239E">
        <w:rPr>
          <w:szCs w:val="28"/>
        </w:rPr>
        <w:t>»</w:t>
      </w:r>
      <w:r w:rsidR="00866108">
        <w:rPr>
          <w:szCs w:val="28"/>
        </w:rPr>
        <w:t xml:space="preserve"> </w:t>
      </w:r>
      <w:r w:rsidR="004E58B4">
        <w:rPr>
          <w:szCs w:val="28"/>
        </w:rPr>
        <w:t>(</w:t>
      </w:r>
      <w:r w:rsidR="00DE2A2C">
        <w:rPr>
          <w:szCs w:val="28"/>
        </w:rPr>
        <w:t xml:space="preserve">приложение № </w:t>
      </w:r>
      <w:r w:rsidR="00A1547F">
        <w:rPr>
          <w:szCs w:val="28"/>
        </w:rPr>
        <w:t>3</w:t>
      </w:r>
      <w:r w:rsidR="004E58B4">
        <w:rPr>
          <w:szCs w:val="28"/>
        </w:rPr>
        <w:t>).</w:t>
      </w:r>
    </w:p>
    <w:p w:rsidR="004E58B4" w:rsidRPr="009F6768" w:rsidRDefault="004E58B4" w:rsidP="004E58B4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2.</w:t>
      </w:r>
      <w:r w:rsidR="00A154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9F6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категории </w:t>
      </w:r>
      <w:r w:rsidRPr="009F6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администрации </w:t>
      </w:r>
      <w:r w:rsidRPr="009F6768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</w:t>
      </w:r>
      <w:r>
        <w:rPr>
          <w:rFonts w:ascii="Times New Roman" w:hAnsi="Times New Roman" w:cs="Times New Roman"/>
          <w:sz w:val="28"/>
          <w:szCs w:val="28"/>
        </w:rPr>
        <w:t>района (Стрельникова</w:t>
      </w:r>
      <w:r w:rsidRPr="009F6768">
        <w:rPr>
          <w:rFonts w:ascii="Times New Roman" w:hAnsi="Times New Roman" w:cs="Times New Roman"/>
          <w:sz w:val="28"/>
          <w:szCs w:val="28"/>
        </w:rPr>
        <w:t>), обнародовать настоящее постановление и</w:t>
      </w:r>
      <w:r w:rsidRPr="009F6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F676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Харьковского сельского поселения Лабинского района в информационно-телекоммуникационной сети «Интернет</w:t>
      </w:r>
      <w:r w:rsidR="00E80121">
        <w:rPr>
          <w:rFonts w:ascii="Times New Roman" w:hAnsi="Times New Roman" w:cs="Times New Roman"/>
          <w:sz w:val="28"/>
          <w:szCs w:val="28"/>
        </w:rPr>
        <w:t>»</w:t>
      </w:r>
    </w:p>
    <w:p w:rsidR="004E58B4" w:rsidRPr="009F6768" w:rsidRDefault="004E58B4" w:rsidP="004E58B4">
      <w:pPr>
        <w:ind w:right="57"/>
        <w:jc w:val="both"/>
        <w:rPr>
          <w:szCs w:val="28"/>
        </w:rPr>
      </w:pPr>
      <w:r w:rsidRPr="009F6768">
        <w:rPr>
          <w:szCs w:val="28"/>
        </w:rPr>
        <w:t xml:space="preserve">         3. </w:t>
      </w:r>
      <w:proofErr w:type="gramStart"/>
      <w:r w:rsidRPr="009F6768">
        <w:rPr>
          <w:szCs w:val="28"/>
        </w:rPr>
        <w:t>Контроль за</w:t>
      </w:r>
      <w:proofErr w:type="gramEnd"/>
      <w:r w:rsidRPr="009F6768">
        <w:rPr>
          <w:szCs w:val="28"/>
        </w:rPr>
        <w:t xml:space="preserve"> выполнением настоящего постановления оставляю за собой.</w:t>
      </w:r>
    </w:p>
    <w:p w:rsidR="004E58B4" w:rsidRPr="009F6768" w:rsidRDefault="004E58B4" w:rsidP="004E58B4">
      <w:pPr>
        <w:ind w:right="57" w:firstLine="709"/>
        <w:rPr>
          <w:szCs w:val="28"/>
        </w:rPr>
      </w:pPr>
      <w:r w:rsidRPr="009F6768">
        <w:rPr>
          <w:szCs w:val="28"/>
        </w:rPr>
        <w:t>4. Постановление вступ</w:t>
      </w:r>
      <w:r w:rsidR="00A1547F">
        <w:rPr>
          <w:szCs w:val="28"/>
        </w:rPr>
        <w:t>ает в силу со дня его обнародования</w:t>
      </w:r>
      <w:r w:rsidRPr="009F6768">
        <w:rPr>
          <w:szCs w:val="28"/>
        </w:rPr>
        <w:t xml:space="preserve">. </w:t>
      </w:r>
    </w:p>
    <w:p w:rsidR="004E58B4" w:rsidRDefault="004E58B4" w:rsidP="004E58B4">
      <w:pPr>
        <w:ind w:left="284"/>
        <w:jc w:val="both"/>
        <w:rPr>
          <w:bCs/>
          <w:szCs w:val="28"/>
          <w:lang w:eastAsia="en-US"/>
        </w:rPr>
      </w:pPr>
    </w:p>
    <w:p w:rsidR="004E58B4" w:rsidRDefault="004E58B4" w:rsidP="004E58B4">
      <w:pPr>
        <w:ind w:left="284"/>
        <w:jc w:val="both"/>
        <w:rPr>
          <w:szCs w:val="28"/>
        </w:rPr>
      </w:pPr>
    </w:p>
    <w:p w:rsidR="004E58B4" w:rsidRPr="006D6B80" w:rsidRDefault="004E58B4" w:rsidP="004E58B4">
      <w:pPr>
        <w:ind w:left="284"/>
        <w:jc w:val="both"/>
        <w:rPr>
          <w:szCs w:val="28"/>
        </w:rPr>
      </w:pPr>
      <w:r>
        <w:rPr>
          <w:szCs w:val="28"/>
        </w:rPr>
        <w:t>Глава</w:t>
      </w:r>
      <w:r w:rsidRPr="006D6B80">
        <w:rPr>
          <w:szCs w:val="28"/>
        </w:rPr>
        <w:t xml:space="preserve"> администрации</w:t>
      </w:r>
    </w:p>
    <w:p w:rsidR="004E58B4" w:rsidRPr="006D6B80" w:rsidRDefault="004E58B4" w:rsidP="004E58B4">
      <w:pPr>
        <w:ind w:left="284"/>
        <w:jc w:val="both"/>
        <w:rPr>
          <w:szCs w:val="28"/>
        </w:rPr>
      </w:pPr>
      <w:r>
        <w:rPr>
          <w:szCs w:val="28"/>
        </w:rPr>
        <w:t>Харьковского</w:t>
      </w:r>
      <w:r w:rsidRPr="006D6B80">
        <w:rPr>
          <w:szCs w:val="28"/>
        </w:rPr>
        <w:t xml:space="preserve"> сельского поселения</w:t>
      </w:r>
    </w:p>
    <w:p w:rsidR="004E58B4" w:rsidRDefault="004E58B4" w:rsidP="004E58B4">
      <w:pPr>
        <w:ind w:left="284"/>
        <w:jc w:val="both"/>
        <w:rPr>
          <w:szCs w:val="28"/>
        </w:rPr>
      </w:pPr>
      <w:r w:rsidRPr="006D6B80">
        <w:rPr>
          <w:szCs w:val="28"/>
        </w:rPr>
        <w:t xml:space="preserve">Лабинского района                                                   </w:t>
      </w:r>
      <w:r>
        <w:rPr>
          <w:szCs w:val="28"/>
        </w:rPr>
        <w:t xml:space="preserve">                    Е.А. Дубровин</w:t>
      </w:r>
    </w:p>
    <w:p w:rsidR="004E58B4" w:rsidRDefault="004E58B4" w:rsidP="004E58B4">
      <w:pPr>
        <w:ind w:left="284"/>
        <w:jc w:val="both"/>
        <w:rPr>
          <w:szCs w:val="28"/>
        </w:rPr>
      </w:pPr>
    </w:p>
    <w:p w:rsidR="00DE2A2C" w:rsidRDefault="00DE2A2C" w:rsidP="004E58B4">
      <w:pPr>
        <w:rPr>
          <w:szCs w:val="28"/>
        </w:rPr>
      </w:pPr>
    </w:p>
    <w:p w:rsidR="00DE2A2C" w:rsidRDefault="00DE2A2C" w:rsidP="004E58B4">
      <w:pPr>
        <w:rPr>
          <w:szCs w:val="28"/>
        </w:rPr>
      </w:pPr>
    </w:p>
    <w:p w:rsidR="00DE2A2C" w:rsidRDefault="00DE2A2C" w:rsidP="004E58B4">
      <w:pPr>
        <w:rPr>
          <w:szCs w:val="28"/>
        </w:rPr>
      </w:pPr>
    </w:p>
    <w:p w:rsidR="009D0B9B" w:rsidRDefault="00DE2A2C" w:rsidP="004E58B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EB66F9">
        <w:rPr>
          <w:szCs w:val="28"/>
        </w:rPr>
        <w:t xml:space="preserve">   </w:t>
      </w:r>
      <w:r w:rsidR="004E58B4">
        <w:rPr>
          <w:szCs w:val="28"/>
        </w:rPr>
        <w:t xml:space="preserve">  </w:t>
      </w:r>
    </w:p>
    <w:p w:rsidR="004E58B4" w:rsidRDefault="009D0B9B" w:rsidP="004E58B4">
      <w:pPr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B661D3">
        <w:rPr>
          <w:szCs w:val="28"/>
        </w:rPr>
        <w:t xml:space="preserve">                          </w:t>
      </w:r>
      <w:r w:rsidR="004E58B4">
        <w:rPr>
          <w:szCs w:val="28"/>
        </w:rPr>
        <w:t xml:space="preserve">Приложение </w:t>
      </w:r>
      <w:r>
        <w:rPr>
          <w:szCs w:val="28"/>
        </w:rPr>
        <w:t>№ 3</w:t>
      </w:r>
    </w:p>
    <w:p w:rsidR="004E58B4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  </w:t>
      </w:r>
      <w:r w:rsidR="00B661D3">
        <w:rPr>
          <w:szCs w:val="28"/>
        </w:rPr>
        <w:t xml:space="preserve">                             </w:t>
      </w:r>
      <w:r w:rsidR="004E58B4">
        <w:rPr>
          <w:szCs w:val="28"/>
        </w:rPr>
        <w:t>УТВЕРЖДЕНО</w:t>
      </w:r>
    </w:p>
    <w:p w:rsidR="00A1547F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  </w:t>
      </w:r>
      <w:r w:rsidR="00B661D3">
        <w:rPr>
          <w:szCs w:val="28"/>
        </w:rPr>
        <w:t xml:space="preserve">                            </w:t>
      </w:r>
      <w:r>
        <w:rPr>
          <w:szCs w:val="28"/>
        </w:rPr>
        <w:t xml:space="preserve"> постановлением администрации</w:t>
      </w:r>
    </w:p>
    <w:p w:rsidR="004E58B4" w:rsidRPr="001E7356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</w:t>
      </w:r>
      <w:r w:rsidR="00B661D3">
        <w:rPr>
          <w:szCs w:val="28"/>
        </w:rPr>
        <w:t xml:space="preserve">                            </w:t>
      </w:r>
      <w:r>
        <w:rPr>
          <w:szCs w:val="28"/>
        </w:rPr>
        <w:t xml:space="preserve">   </w:t>
      </w:r>
      <w:r w:rsidR="004E58B4">
        <w:rPr>
          <w:szCs w:val="28"/>
        </w:rPr>
        <w:t>Харьковского</w:t>
      </w:r>
      <w:r>
        <w:rPr>
          <w:szCs w:val="28"/>
        </w:rPr>
        <w:t xml:space="preserve"> </w:t>
      </w:r>
      <w:r w:rsidR="004E58B4" w:rsidRPr="001E7356">
        <w:rPr>
          <w:szCs w:val="28"/>
        </w:rPr>
        <w:t>сельского поселения</w:t>
      </w:r>
    </w:p>
    <w:p w:rsidR="004E58B4" w:rsidRPr="001E7356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  </w:t>
      </w:r>
      <w:r w:rsidR="00B661D3">
        <w:rPr>
          <w:szCs w:val="28"/>
        </w:rPr>
        <w:t xml:space="preserve">                             </w:t>
      </w:r>
      <w:r w:rsidR="004E58B4" w:rsidRPr="001E7356">
        <w:rPr>
          <w:szCs w:val="28"/>
        </w:rPr>
        <w:t>Лабинского района</w:t>
      </w:r>
    </w:p>
    <w:p w:rsidR="004E58B4" w:rsidRPr="001E7356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  </w:t>
      </w:r>
      <w:r w:rsidR="00B661D3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="0041454C">
        <w:rPr>
          <w:szCs w:val="28"/>
        </w:rPr>
        <w:t xml:space="preserve">от </w:t>
      </w:r>
      <w:r w:rsidR="00FA2A7E">
        <w:rPr>
          <w:szCs w:val="28"/>
        </w:rPr>
        <w:t>01.03.2022 № 9</w:t>
      </w:r>
    </w:p>
    <w:p w:rsidR="004E58B4" w:rsidRDefault="004E58B4" w:rsidP="004E58B4">
      <w:pPr>
        <w:jc w:val="center"/>
        <w:rPr>
          <w:szCs w:val="28"/>
        </w:rPr>
      </w:pPr>
    </w:p>
    <w:p w:rsidR="004E58B4" w:rsidRDefault="004E58B4" w:rsidP="004E58B4">
      <w:pPr>
        <w:jc w:val="center"/>
        <w:rPr>
          <w:szCs w:val="28"/>
        </w:rPr>
      </w:pPr>
    </w:p>
    <w:p w:rsidR="004E58B4" w:rsidRDefault="004E58B4" w:rsidP="004E58B4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4E58B4" w:rsidRDefault="004E58B4" w:rsidP="004E58B4">
      <w:pPr>
        <w:jc w:val="center"/>
        <w:rPr>
          <w:b/>
          <w:szCs w:val="28"/>
        </w:rPr>
      </w:pPr>
      <w:r>
        <w:rPr>
          <w:b/>
          <w:szCs w:val="28"/>
        </w:rPr>
        <w:t xml:space="preserve">ведения книг регистрации захоронений (захоронений урн с прахом), </w:t>
      </w:r>
      <w:r w:rsidRPr="00693736">
        <w:rPr>
          <w:b/>
          <w:shd w:val="clear" w:color="auto" w:fill="FFFFFF"/>
        </w:rPr>
        <w:t>перерегистрации свидетельств о регистрации захоронения</w:t>
      </w:r>
      <w:r>
        <w:rPr>
          <w:b/>
          <w:shd w:val="clear" w:color="auto" w:fill="FFFFFF"/>
        </w:rPr>
        <w:t xml:space="preserve"> </w:t>
      </w:r>
      <w:r>
        <w:rPr>
          <w:b/>
          <w:szCs w:val="28"/>
        </w:rPr>
        <w:t>на территории Харьковского сельского поселения Лабинского района</w:t>
      </w:r>
    </w:p>
    <w:p w:rsidR="004E58B4" w:rsidRDefault="004E58B4" w:rsidP="004E58B4">
      <w:pPr>
        <w:jc w:val="center"/>
        <w:rPr>
          <w:b/>
          <w:szCs w:val="28"/>
        </w:rPr>
      </w:pPr>
    </w:p>
    <w:p w:rsidR="004E58B4" w:rsidRDefault="004E58B4" w:rsidP="004E58B4">
      <w:pPr>
        <w:rPr>
          <w:szCs w:val="28"/>
        </w:rPr>
      </w:pPr>
    </w:p>
    <w:p w:rsidR="004E58B4" w:rsidRPr="00481929" w:rsidRDefault="004E58B4" w:rsidP="004E58B4">
      <w:pPr>
        <w:jc w:val="both"/>
        <w:rPr>
          <w:szCs w:val="28"/>
          <w:shd w:val="clear" w:color="auto" w:fill="FFFFFF"/>
        </w:rPr>
      </w:pPr>
      <w:r w:rsidRPr="00481929">
        <w:rPr>
          <w:szCs w:val="28"/>
        </w:rPr>
        <w:t xml:space="preserve">         1. </w:t>
      </w:r>
      <w:r w:rsidRPr="00481929">
        <w:rPr>
          <w:szCs w:val="28"/>
          <w:shd w:val="clear" w:color="auto" w:fill="FFFFFF"/>
        </w:rPr>
        <w:t>Каждое захоронение, произведенное на территории кладбища, регистрируется в порядке, установленном органом местного самоуправления, о чем уполномоченным исполнительным органом в сфере погребения и похоронного дела вносится соответствующая запись в книгу регистрации захоронений (захоронений урн с прахом), делается отметка на разбивочном чертеже квартала кладбища, а также выдается свидетельство о регистрации захоронения. Регистрация захоронений осуществляется при наличии свидетельства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свидетельства о смерти и справки о кремации.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2. Книга регистрации захоронений изготавливается уполномоченным органом по форме согласно приложению 1 к настоящему Порядку.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В книге регистрации захоронений указываются фамилия, имя, отчество и возраст умершего, дата смерти и дата захоронения, номер свидетельства о смерти и наименование органа ЗАГС (или медицинского свидетельства о смерти), номер участка, фамилия, имя, отчество лица, ответственного за похороны (родственника).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Сведения в книге регистрации захоронений размещаются на одной стороне листа, заполняются разборчивым подчерком, </w:t>
      </w:r>
      <w:proofErr w:type="gramStart"/>
      <w:r w:rsidRPr="00481929">
        <w:rPr>
          <w:szCs w:val="28"/>
        </w:rPr>
        <w:t>подчистки</w:t>
      </w:r>
      <w:proofErr w:type="gramEnd"/>
      <w:r w:rsidRPr="00481929">
        <w:rPr>
          <w:szCs w:val="28"/>
        </w:rPr>
        <w:t xml:space="preserve"> и исправления не допускаются.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Книга регистрации захоронений должна быть пронумерована, прошнурована и скреплен</w:t>
      </w:r>
      <w:r>
        <w:rPr>
          <w:szCs w:val="28"/>
        </w:rPr>
        <w:t>а печатью администрации Харьковского</w:t>
      </w:r>
      <w:r w:rsidRPr="00481929">
        <w:rPr>
          <w:szCs w:val="28"/>
        </w:rPr>
        <w:t xml:space="preserve"> сельского поселения Лабинского района.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На титульном листе книги регистрации захоронений дата начала и окончания ее ведения.</w:t>
      </w:r>
    </w:p>
    <w:p w:rsidR="004E58B4" w:rsidRPr="00481929" w:rsidRDefault="004E58B4" w:rsidP="00A154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81929">
        <w:rPr>
          <w:sz w:val="28"/>
          <w:szCs w:val="28"/>
        </w:rPr>
        <w:t>3. Книги регистрации захоронений (захоронений урн с прахом) являются документами строгой отчетности и относятся к делам с постоянным сроком хранения.</w:t>
      </w:r>
    </w:p>
    <w:p w:rsidR="004E58B4" w:rsidRPr="00481929" w:rsidRDefault="004E58B4" w:rsidP="004E58B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E58B4" w:rsidRPr="00481929" w:rsidRDefault="004E58B4" w:rsidP="004E5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81929">
        <w:rPr>
          <w:sz w:val="28"/>
          <w:szCs w:val="28"/>
        </w:rPr>
        <w:t xml:space="preserve">Порядок передачи книг регистрации захоронений (захоронений урн с прахом) на постоянное хранение в архивный фонд муниципальных архивов устанавливается </w:t>
      </w:r>
      <w:r>
        <w:rPr>
          <w:sz w:val="28"/>
          <w:szCs w:val="28"/>
        </w:rPr>
        <w:t>Положением об архиве Харьковского</w:t>
      </w:r>
      <w:r w:rsidRPr="00481929">
        <w:rPr>
          <w:sz w:val="28"/>
          <w:szCs w:val="28"/>
        </w:rPr>
        <w:t xml:space="preserve"> сельского поселения Лабинского района.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4. Ответственность за регистрацию погребений несет уполномоченный орган.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5. Свидетельство о регистрации захоронения изготавливается уполномоченным органом согласно приложению 2 к настоящему Порядку.</w:t>
      </w:r>
    </w:p>
    <w:p w:rsidR="004E58B4" w:rsidRPr="00481929" w:rsidRDefault="004E58B4" w:rsidP="004E58B4">
      <w:pPr>
        <w:ind w:firstLine="700"/>
        <w:jc w:val="both"/>
        <w:rPr>
          <w:szCs w:val="28"/>
        </w:rPr>
      </w:pPr>
      <w:r>
        <w:rPr>
          <w:szCs w:val="28"/>
        </w:rPr>
        <w:t>Свидетельство о регистрации</w:t>
      </w:r>
      <w:r w:rsidRPr="00481929">
        <w:rPr>
          <w:szCs w:val="28"/>
        </w:rPr>
        <w:t xml:space="preserve"> захоронения выдается уполномоченным органом на основании записи в книге регистрации захоронений одновременно с регистрацией захоронения.</w:t>
      </w:r>
    </w:p>
    <w:p w:rsidR="004E58B4" w:rsidRDefault="004E58B4" w:rsidP="004E5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481929">
        <w:rPr>
          <w:sz w:val="28"/>
          <w:szCs w:val="28"/>
        </w:rPr>
        <w:t>. Перерегистрация свидетельств о регистрации захоронения на иных лиц (родственников, близких родственников) носит заявительный характер и осуществляется уполномоченным исполнительным органом в сфере погребения и похоронного дела в течение трех рабочих дней со дня предоставления соответствующего заявления с указанием причин перерегистрации.</w:t>
      </w:r>
    </w:p>
    <w:p w:rsidR="004E58B4" w:rsidRPr="00481929" w:rsidRDefault="004E58B4" w:rsidP="004E5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81929">
        <w:rPr>
          <w:sz w:val="28"/>
          <w:szCs w:val="28"/>
        </w:rPr>
        <w:t>В отношении семейных (родовых) захоронений перерегистрация свидетельств о регистрации семейного (родового) захоронения производится на лиц, указанных в свидетельстве о семейном (родовом) захоронении, а при отсутствии таковых - на других родственников.</w:t>
      </w:r>
    </w:p>
    <w:p w:rsidR="004E58B4" w:rsidRPr="00481929" w:rsidRDefault="004E58B4" w:rsidP="004E5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81929">
        <w:rPr>
          <w:sz w:val="28"/>
          <w:szCs w:val="28"/>
        </w:rPr>
        <w:t>5. При перерегистрации свидетельств о регистрации захоронения на иных лиц (родственников, близких родственников) уполномоченным исполнительным органом в сфере погребения и похоронного дела вносятся соответствующие изменения в книгу регистрации захоронений (захоронений урн с прахом).</w:t>
      </w:r>
    </w:p>
    <w:p w:rsidR="004E58B4" w:rsidRPr="00481929" w:rsidRDefault="004E58B4" w:rsidP="004E58B4">
      <w:pPr>
        <w:jc w:val="both"/>
        <w:rPr>
          <w:szCs w:val="28"/>
        </w:rPr>
      </w:pPr>
    </w:p>
    <w:p w:rsidR="004E58B4" w:rsidRDefault="004E58B4" w:rsidP="004E58B4">
      <w:pPr>
        <w:jc w:val="both"/>
        <w:rPr>
          <w:szCs w:val="28"/>
        </w:rPr>
      </w:pPr>
    </w:p>
    <w:p w:rsidR="004E58B4" w:rsidRPr="006D6B80" w:rsidRDefault="004E58B4" w:rsidP="004E58B4">
      <w:pPr>
        <w:jc w:val="both"/>
        <w:rPr>
          <w:szCs w:val="28"/>
        </w:rPr>
      </w:pPr>
      <w:r>
        <w:rPr>
          <w:szCs w:val="28"/>
        </w:rPr>
        <w:t>Глава</w:t>
      </w:r>
      <w:r w:rsidRPr="006D6B80">
        <w:rPr>
          <w:szCs w:val="28"/>
        </w:rPr>
        <w:t xml:space="preserve"> администрации</w:t>
      </w:r>
    </w:p>
    <w:p w:rsidR="004E58B4" w:rsidRDefault="004E58B4" w:rsidP="004E58B4">
      <w:pPr>
        <w:jc w:val="both"/>
        <w:rPr>
          <w:szCs w:val="28"/>
        </w:rPr>
      </w:pPr>
      <w:r>
        <w:rPr>
          <w:szCs w:val="28"/>
        </w:rPr>
        <w:t xml:space="preserve">Харьковского </w:t>
      </w:r>
      <w:r w:rsidRPr="006D6B80">
        <w:rPr>
          <w:szCs w:val="28"/>
        </w:rPr>
        <w:t>сельского поселения</w:t>
      </w:r>
    </w:p>
    <w:p w:rsidR="004E58B4" w:rsidRDefault="004E58B4" w:rsidP="004E58B4">
      <w:pPr>
        <w:jc w:val="both"/>
        <w:rPr>
          <w:szCs w:val="28"/>
        </w:rPr>
      </w:pPr>
      <w:r w:rsidRPr="006D6B80">
        <w:rPr>
          <w:szCs w:val="28"/>
        </w:rPr>
        <w:t xml:space="preserve">Лабинского района                                                   </w:t>
      </w:r>
      <w:r>
        <w:rPr>
          <w:szCs w:val="28"/>
        </w:rPr>
        <w:t xml:space="preserve">          </w:t>
      </w:r>
      <w:r w:rsidR="00E80121">
        <w:rPr>
          <w:szCs w:val="28"/>
        </w:rPr>
        <w:t xml:space="preserve">            </w:t>
      </w:r>
      <w:r w:rsidR="00B661D3">
        <w:rPr>
          <w:szCs w:val="28"/>
        </w:rPr>
        <w:t xml:space="preserve"> </w:t>
      </w:r>
      <w:r>
        <w:rPr>
          <w:szCs w:val="28"/>
        </w:rPr>
        <w:t xml:space="preserve"> Е.А. Дубровин</w:t>
      </w:r>
    </w:p>
    <w:p w:rsidR="004E58B4" w:rsidRDefault="004E58B4" w:rsidP="004E58B4">
      <w:pPr>
        <w:ind w:left="284"/>
        <w:jc w:val="both"/>
        <w:rPr>
          <w:szCs w:val="28"/>
        </w:rPr>
      </w:pPr>
    </w:p>
    <w:p w:rsidR="004E58B4" w:rsidRDefault="004E58B4" w:rsidP="004E58B4">
      <w:pPr>
        <w:jc w:val="both"/>
        <w:rPr>
          <w:szCs w:val="28"/>
        </w:rPr>
      </w:pPr>
    </w:p>
    <w:p w:rsidR="004E58B4" w:rsidRDefault="004E58B4" w:rsidP="004E58B4">
      <w:pPr>
        <w:jc w:val="both"/>
        <w:rPr>
          <w:szCs w:val="28"/>
        </w:rPr>
      </w:pPr>
    </w:p>
    <w:p w:rsidR="00226863" w:rsidRDefault="00226863"/>
    <w:p w:rsidR="00E40741" w:rsidRDefault="00E40741"/>
    <w:p w:rsidR="00E40741" w:rsidRDefault="00E40741"/>
    <w:p w:rsidR="00E40741" w:rsidRDefault="00E40741"/>
    <w:p w:rsidR="00E40741" w:rsidRDefault="00E40741" w:rsidP="00E40741"/>
    <w:p w:rsidR="00EB66F9" w:rsidRDefault="00E40741" w:rsidP="00E40741">
      <w:r>
        <w:t xml:space="preserve">                                                                                                   </w:t>
      </w:r>
      <w:r w:rsidR="00EB66F9">
        <w:t xml:space="preserve"> </w:t>
      </w:r>
    </w:p>
    <w:p w:rsidR="00EB66F9" w:rsidRDefault="00EB66F9" w:rsidP="00E40741"/>
    <w:p w:rsidR="00EB66F9" w:rsidRDefault="00EB66F9" w:rsidP="00EB66F9">
      <w:pPr>
        <w:tabs>
          <w:tab w:val="left" w:pos="5730"/>
          <w:tab w:val="right" w:pos="9355"/>
        </w:tabs>
      </w:pPr>
      <w:r>
        <w:tab/>
      </w:r>
    </w:p>
    <w:p w:rsidR="00EB66F9" w:rsidRDefault="00EB66F9" w:rsidP="00EB66F9">
      <w:pPr>
        <w:tabs>
          <w:tab w:val="left" w:pos="5730"/>
          <w:tab w:val="right" w:pos="9355"/>
        </w:tabs>
      </w:pPr>
    </w:p>
    <w:p w:rsidR="00A1547F" w:rsidRDefault="00EB66F9" w:rsidP="00EB66F9">
      <w:pPr>
        <w:tabs>
          <w:tab w:val="left" w:pos="5730"/>
          <w:tab w:val="right" w:pos="9355"/>
        </w:tabs>
      </w:pPr>
      <w:r>
        <w:t xml:space="preserve">                                             </w:t>
      </w:r>
      <w:r w:rsidR="00B661D3">
        <w:t xml:space="preserve">                               </w:t>
      </w:r>
    </w:p>
    <w:p w:rsidR="00EB66F9" w:rsidRDefault="009D0B9B" w:rsidP="00EB66F9">
      <w:pPr>
        <w:tabs>
          <w:tab w:val="left" w:pos="5730"/>
          <w:tab w:val="right" w:pos="9355"/>
        </w:tabs>
      </w:pPr>
      <w:r>
        <w:lastRenderedPageBreak/>
        <w:t xml:space="preserve">                                                                               </w:t>
      </w:r>
      <w:r w:rsidR="00EB66F9">
        <w:t>Приложение № 1</w:t>
      </w:r>
    </w:p>
    <w:p w:rsidR="00E40741" w:rsidRDefault="00EB66F9" w:rsidP="00EB66F9">
      <w:pPr>
        <w:tabs>
          <w:tab w:val="left" w:pos="5730"/>
          <w:tab w:val="right" w:pos="9355"/>
        </w:tabs>
        <w:rPr>
          <w:b/>
          <w:szCs w:val="28"/>
        </w:rPr>
      </w:pPr>
      <w:r>
        <w:t xml:space="preserve">                                                                             </w:t>
      </w:r>
      <w:r w:rsidR="009D0B9B">
        <w:t xml:space="preserve"> </w:t>
      </w:r>
      <w:r>
        <w:t xml:space="preserve">К порядку ведения книг           </w:t>
      </w:r>
      <w:r>
        <w:tab/>
      </w:r>
      <w:r w:rsidR="00E40741">
        <w:t xml:space="preserve">     </w:t>
      </w:r>
      <w:r>
        <w:t xml:space="preserve">           </w:t>
      </w:r>
      <w:r w:rsidR="00E40741">
        <w:t xml:space="preserve"> </w:t>
      </w:r>
    </w:p>
    <w:p w:rsidR="00EB66F9" w:rsidRPr="00EB66F9" w:rsidRDefault="00EB66F9" w:rsidP="00EB66F9">
      <w:pPr>
        <w:tabs>
          <w:tab w:val="left" w:pos="2070"/>
          <w:tab w:val="left" w:pos="5387"/>
          <w:tab w:val="right" w:pos="9355"/>
        </w:tabs>
        <w:ind w:left="5529" w:hanging="5670"/>
        <w:rPr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D0B9B">
        <w:rPr>
          <w:b/>
          <w:sz w:val="36"/>
          <w:szCs w:val="36"/>
        </w:rPr>
        <w:t xml:space="preserve"> </w:t>
      </w:r>
      <w:r>
        <w:rPr>
          <w:szCs w:val="28"/>
        </w:rPr>
        <w:t>р</w:t>
      </w:r>
      <w:r w:rsidRPr="00EB66F9">
        <w:rPr>
          <w:szCs w:val="28"/>
        </w:rPr>
        <w:t>егистрации</w:t>
      </w:r>
      <w:r>
        <w:rPr>
          <w:szCs w:val="28"/>
        </w:rPr>
        <w:t xml:space="preserve"> захоронений</w:t>
      </w:r>
      <w:r w:rsidR="00DA239E">
        <w:rPr>
          <w:szCs w:val="28"/>
        </w:rPr>
        <w:t>,</w:t>
      </w:r>
      <w:r>
        <w:rPr>
          <w:szCs w:val="28"/>
        </w:rPr>
        <w:t xml:space="preserve"> захоронений урн с прахом</w:t>
      </w:r>
      <w:r w:rsidR="00DA239E">
        <w:rPr>
          <w:szCs w:val="28"/>
        </w:rPr>
        <w:t>,</w:t>
      </w:r>
      <w:r>
        <w:rPr>
          <w:szCs w:val="28"/>
        </w:rPr>
        <w:t xml:space="preserve"> перерегистрации свидетельств о регистрации захоронения</w:t>
      </w:r>
      <w:r w:rsidRPr="00EB66F9">
        <w:rPr>
          <w:szCs w:val="28"/>
        </w:rPr>
        <w:tab/>
      </w:r>
    </w:p>
    <w:p w:rsidR="00EB66F9" w:rsidRDefault="00EB66F9" w:rsidP="00E40741">
      <w:pPr>
        <w:jc w:val="center"/>
        <w:rPr>
          <w:b/>
          <w:sz w:val="36"/>
          <w:szCs w:val="36"/>
        </w:rPr>
      </w:pPr>
    </w:p>
    <w:p w:rsidR="00E40741" w:rsidRPr="0041454C" w:rsidRDefault="00E40741" w:rsidP="00E40741">
      <w:pPr>
        <w:jc w:val="center"/>
        <w:rPr>
          <w:b/>
          <w:szCs w:val="28"/>
        </w:rPr>
      </w:pPr>
      <w:r w:rsidRPr="0041454C">
        <w:rPr>
          <w:b/>
          <w:szCs w:val="28"/>
        </w:rPr>
        <w:t>КНИГА РЕГИСТРАЦИИ ЗАХОРОНЕНИЙ</w:t>
      </w:r>
    </w:p>
    <w:p w:rsidR="00E40741" w:rsidRDefault="00E40741" w:rsidP="00E40741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E40741" w:rsidRDefault="00E40741" w:rsidP="00E40741">
      <w:pPr>
        <w:jc w:val="center"/>
      </w:pPr>
      <w:r w:rsidRPr="00226443">
        <w:t>(наименование населенного пункта)</w:t>
      </w:r>
    </w:p>
    <w:p w:rsidR="00E40741" w:rsidRDefault="00E40741" w:rsidP="00E40741">
      <w:pPr>
        <w:rPr>
          <w:szCs w:val="28"/>
        </w:rPr>
      </w:pPr>
      <w:r>
        <w:rPr>
          <w:szCs w:val="28"/>
        </w:rPr>
        <w:t>__________________________________________________________кладбище</w:t>
      </w:r>
    </w:p>
    <w:p w:rsidR="00E40741" w:rsidRDefault="00E40741" w:rsidP="00E40741">
      <w:pPr>
        <w:jc w:val="center"/>
      </w:pPr>
      <w:r w:rsidRPr="00226443">
        <w:t>(наименование)</w:t>
      </w:r>
    </w:p>
    <w:p w:rsidR="00E40741" w:rsidRDefault="00E40741" w:rsidP="00E40741">
      <w:pPr>
        <w:jc w:val="center"/>
      </w:pPr>
    </w:p>
    <w:p w:rsidR="00E40741" w:rsidRDefault="00E40741" w:rsidP="00E40741">
      <w:pPr>
        <w:rPr>
          <w:szCs w:val="28"/>
        </w:rPr>
      </w:pPr>
      <w:proofErr w:type="gramStart"/>
      <w:r>
        <w:rPr>
          <w:szCs w:val="28"/>
        </w:rPr>
        <w:t>Начата</w:t>
      </w:r>
      <w:proofErr w:type="gramEnd"/>
      <w:r>
        <w:rPr>
          <w:szCs w:val="28"/>
        </w:rPr>
        <w:t xml:space="preserve"> «___»_______________ 20__ г.</w:t>
      </w:r>
    </w:p>
    <w:p w:rsidR="00E40741" w:rsidRDefault="00E40741" w:rsidP="00E40741">
      <w:pPr>
        <w:rPr>
          <w:szCs w:val="28"/>
        </w:rPr>
      </w:pPr>
      <w:proofErr w:type="gramStart"/>
      <w:r>
        <w:rPr>
          <w:szCs w:val="28"/>
        </w:rPr>
        <w:t>Окончена</w:t>
      </w:r>
      <w:proofErr w:type="gramEnd"/>
      <w:r>
        <w:rPr>
          <w:szCs w:val="28"/>
        </w:rPr>
        <w:t xml:space="preserve"> «___» ______________ 20__ г.</w:t>
      </w:r>
    </w:p>
    <w:p w:rsidR="00E40741" w:rsidRDefault="00E40741" w:rsidP="00E40741">
      <w:pPr>
        <w:jc w:val="center"/>
        <w:rPr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080"/>
        <w:gridCol w:w="900"/>
        <w:gridCol w:w="900"/>
        <w:gridCol w:w="1080"/>
        <w:gridCol w:w="1080"/>
        <w:gridCol w:w="828"/>
        <w:gridCol w:w="612"/>
        <w:gridCol w:w="1182"/>
      </w:tblGrid>
      <w:tr w:rsidR="00E40741" w:rsidRPr="004F0B31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№</w:t>
            </w:r>
          </w:p>
          <w:p w:rsidR="00E40741" w:rsidRPr="00226443" w:rsidRDefault="00E40741" w:rsidP="007D47CE">
            <w:r w:rsidRPr="001D114A">
              <w:rPr>
                <w:sz w:val="20"/>
                <w:szCs w:val="20"/>
              </w:rPr>
              <w:t>регистрации</w:t>
            </w: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Ф.И.О.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proofErr w:type="gramStart"/>
            <w:r w:rsidRPr="001D114A">
              <w:rPr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Возраст </w:t>
            </w:r>
            <w:proofErr w:type="gramStart"/>
            <w:r w:rsidRPr="001D114A">
              <w:rPr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Дата смерти</w:t>
            </w: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1D114A">
              <w:rPr>
                <w:sz w:val="20"/>
                <w:szCs w:val="20"/>
              </w:rPr>
              <w:t>захоро</w:t>
            </w:r>
            <w:proofErr w:type="spellEnd"/>
            <w:r w:rsidRPr="001D114A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№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Свидетельства о смерти </w:t>
            </w:r>
            <w:proofErr w:type="gramStart"/>
            <w:r w:rsidRPr="001D114A">
              <w:rPr>
                <w:sz w:val="20"/>
                <w:szCs w:val="20"/>
              </w:rPr>
              <w:t>из</w:t>
            </w:r>
            <w:proofErr w:type="gramEnd"/>
            <w:r w:rsidRPr="001D114A">
              <w:rPr>
                <w:sz w:val="20"/>
                <w:szCs w:val="20"/>
              </w:rPr>
              <w:t xml:space="preserve"> ЗАГС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proofErr w:type="gramStart"/>
            <w:r w:rsidRPr="001D114A">
              <w:rPr>
                <w:sz w:val="20"/>
                <w:szCs w:val="20"/>
              </w:rPr>
              <w:t>Каким</w:t>
            </w:r>
            <w:proofErr w:type="gramEnd"/>
            <w:r w:rsidRPr="001D114A">
              <w:rPr>
                <w:sz w:val="20"/>
                <w:szCs w:val="20"/>
              </w:rPr>
              <w:t xml:space="preserve"> </w:t>
            </w:r>
            <w:proofErr w:type="spellStart"/>
            <w:r w:rsidRPr="001D114A">
              <w:rPr>
                <w:sz w:val="20"/>
                <w:szCs w:val="20"/>
              </w:rPr>
              <w:t>ЗАГСом</w:t>
            </w:r>
            <w:proofErr w:type="spellEnd"/>
            <w:r w:rsidRPr="001D114A">
              <w:rPr>
                <w:sz w:val="20"/>
                <w:szCs w:val="20"/>
              </w:rPr>
              <w:t xml:space="preserve"> выдано свидетельство</w:t>
            </w: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Фамилия землекопа</w:t>
            </w: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№ участка</w:t>
            </w: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Ф.И.О. </w:t>
            </w:r>
            <w:proofErr w:type="gramStart"/>
            <w:r w:rsidRPr="001D114A">
              <w:rPr>
                <w:sz w:val="20"/>
                <w:szCs w:val="20"/>
              </w:rPr>
              <w:t>ответственного</w:t>
            </w:r>
            <w:proofErr w:type="gramEnd"/>
            <w:r w:rsidRPr="001D114A">
              <w:rPr>
                <w:sz w:val="20"/>
                <w:szCs w:val="20"/>
              </w:rPr>
              <w:t xml:space="preserve"> за похороны</w:t>
            </w: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8</w:t>
            </w: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10</w:t>
            </w: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</w:tbl>
    <w:p w:rsidR="00EB66F9" w:rsidRPr="00A1547F" w:rsidRDefault="00EB66F9" w:rsidP="00EB66F9">
      <w:pPr>
        <w:jc w:val="right"/>
        <w:rPr>
          <w:b/>
          <w:sz w:val="24"/>
        </w:rPr>
      </w:pPr>
    </w:p>
    <w:p w:rsidR="00A1547F" w:rsidRDefault="00A1547F" w:rsidP="00EB66F9">
      <w:pPr>
        <w:jc w:val="right"/>
        <w:rPr>
          <w:b/>
          <w:sz w:val="24"/>
        </w:rPr>
      </w:pPr>
    </w:p>
    <w:p w:rsidR="00A1547F" w:rsidRPr="00A1547F" w:rsidRDefault="00A1547F" w:rsidP="00EB66F9">
      <w:pPr>
        <w:jc w:val="right"/>
        <w:rPr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41454C" w:rsidTr="0041454C">
        <w:tc>
          <w:tcPr>
            <w:tcW w:w="4927" w:type="dxa"/>
          </w:tcPr>
          <w:p w:rsidR="0041454C" w:rsidRDefault="0041454C" w:rsidP="00E407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28" w:type="dxa"/>
          </w:tcPr>
          <w:p w:rsidR="0041454C" w:rsidRDefault="0041454C" w:rsidP="0041454C">
            <w:pPr>
              <w:tabs>
                <w:tab w:val="left" w:pos="6096"/>
              </w:tabs>
              <w:spacing w:line="240" w:lineRule="atLeast"/>
            </w:pPr>
            <w:r>
              <w:t>Приложение № 2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</w:pPr>
            <w:r>
              <w:t>К порядку ведения книг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EB66F9">
              <w:rPr>
                <w:szCs w:val="28"/>
              </w:rPr>
              <w:t>егистрации</w:t>
            </w:r>
            <w:r>
              <w:rPr>
                <w:szCs w:val="28"/>
              </w:rPr>
              <w:t xml:space="preserve"> захоронений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захоронений урн с прахом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перерегистрации свидетельств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  <w:rPr>
                <w:b/>
                <w:sz w:val="36"/>
                <w:szCs w:val="36"/>
              </w:rPr>
            </w:pPr>
            <w:r>
              <w:rPr>
                <w:szCs w:val="28"/>
              </w:rPr>
              <w:t>о регистрации захоронения</w:t>
            </w:r>
          </w:p>
        </w:tc>
      </w:tr>
    </w:tbl>
    <w:p w:rsidR="009D0B9B" w:rsidRPr="00A1547F" w:rsidRDefault="009D0B9B" w:rsidP="009D0B9B">
      <w:pPr>
        <w:rPr>
          <w:b/>
          <w:sz w:val="24"/>
        </w:rPr>
      </w:pPr>
    </w:p>
    <w:p w:rsidR="00E40741" w:rsidRPr="0041454C" w:rsidRDefault="00E40741" w:rsidP="009D0B9B">
      <w:pPr>
        <w:rPr>
          <w:b/>
          <w:szCs w:val="28"/>
        </w:rPr>
      </w:pPr>
      <w:r w:rsidRPr="0041454C">
        <w:rPr>
          <w:b/>
          <w:szCs w:val="28"/>
        </w:rPr>
        <w:t>СВИДЕТЕЛЬСТВО О РЕГИСТРАЦИИ ЗАХОРОНЕНИЯ</w:t>
      </w:r>
    </w:p>
    <w:p w:rsidR="00E40741" w:rsidRPr="0041454C" w:rsidRDefault="00E40741" w:rsidP="00E40741">
      <w:pPr>
        <w:jc w:val="center"/>
        <w:rPr>
          <w:b/>
          <w:sz w:val="24"/>
        </w:rPr>
      </w:pPr>
    </w:p>
    <w:p w:rsidR="00E40741" w:rsidRDefault="00E40741" w:rsidP="00E40741">
      <w:pPr>
        <w:jc w:val="center"/>
        <w:rPr>
          <w:b/>
          <w:szCs w:val="28"/>
        </w:rPr>
      </w:pPr>
      <w:r>
        <w:rPr>
          <w:b/>
          <w:szCs w:val="28"/>
        </w:rPr>
        <w:t>Обложка</w:t>
      </w:r>
    </w:p>
    <w:p w:rsidR="00E40741" w:rsidRDefault="00E40741" w:rsidP="00E40741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Специализированная служба по вопросам 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похоронного дела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jc w:val="center"/>
              <w:rPr>
                <w:b/>
                <w:sz w:val="20"/>
                <w:szCs w:val="20"/>
              </w:rPr>
            </w:pPr>
            <w:r w:rsidRPr="001D114A">
              <w:rPr>
                <w:b/>
                <w:sz w:val="20"/>
                <w:szCs w:val="20"/>
              </w:rPr>
              <w:t>СВИДЕТЕЛЬСТВО</w:t>
            </w:r>
          </w:p>
          <w:p w:rsidR="00E40741" w:rsidRPr="001D114A" w:rsidRDefault="00E40741" w:rsidP="007D47CE">
            <w:pPr>
              <w:jc w:val="center"/>
              <w:rPr>
                <w:b/>
                <w:sz w:val="20"/>
                <w:szCs w:val="20"/>
              </w:rPr>
            </w:pPr>
            <w:r w:rsidRPr="001D114A">
              <w:rPr>
                <w:b/>
                <w:sz w:val="20"/>
                <w:szCs w:val="20"/>
              </w:rPr>
              <w:t>о регистрации захоронения</w:t>
            </w:r>
          </w:p>
          <w:p w:rsidR="00E40741" w:rsidRPr="001D114A" w:rsidRDefault="00E40741" w:rsidP="007D47CE">
            <w:pPr>
              <w:jc w:val="center"/>
              <w:rPr>
                <w:b/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(наименование населенного пункта)</w:t>
            </w:r>
          </w:p>
          <w:p w:rsidR="00E40741" w:rsidRPr="001D114A" w:rsidRDefault="00E40741" w:rsidP="007D47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0741" w:rsidRPr="0038557E" w:rsidRDefault="00E40741" w:rsidP="00E40741">
      <w:pPr>
        <w:jc w:val="center"/>
        <w:rPr>
          <w:b/>
          <w:sz w:val="20"/>
          <w:szCs w:val="20"/>
        </w:rPr>
      </w:pPr>
      <w:r w:rsidRPr="0038557E">
        <w:rPr>
          <w:b/>
          <w:sz w:val="20"/>
          <w:szCs w:val="20"/>
        </w:rPr>
        <w:t>Стр.1</w:t>
      </w:r>
    </w:p>
    <w:p w:rsidR="00E40741" w:rsidRDefault="00E40741" w:rsidP="00E40741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Свидетельство выдано гр. (</w:t>
            </w:r>
            <w:proofErr w:type="spellStart"/>
            <w:r w:rsidRPr="001D114A">
              <w:rPr>
                <w:sz w:val="20"/>
                <w:szCs w:val="20"/>
              </w:rPr>
              <w:t>гр-ке</w:t>
            </w:r>
            <w:proofErr w:type="spellEnd"/>
            <w:r w:rsidRPr="001D114A">
              <w:rPr>
                <w:sz w:val="20"/>
                <w:szCs w:val="20"/>
              </w:rPr>
              <w:t>) ________________________________________________________________</w:t>
            </w:r>
          </w:p>
          <w:p w:rsidR="00E40741" w:rsidRPr="001D114A" w:rsidRDefault="00E40741" w:rsidP="007D47CE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имя, отчество)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О регистрации захоронения_____________________________________________________________________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имя, отчество)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«_____» ______________________ 20__г.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на___________________________________________________________________________________________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(наименование кладбища)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Квартал №________________, сектор №________________________, могила №_________________________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                 Руководитель УО___________________________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«____» _______________________ 20___ г.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</w:tc>
      </w:tr>
    </w:tbl>
    <w:p w:rsidR="009D0B9B" w:rsidRDefault="009D0B9B" w:rsidP="00E40741">
      <w:pPr>
        <w:jc w:val="center"/>
        <w:rPr>
          <w:b/>
          <w:sz w:val="20"/>
          <w:szCs w:val="20"/>
        </w:rPr>
      </w:pPr>
    </w:p>
    <w:p w:rsidR="00E40741" w:rsidRDefault="00E40741" w:rsidP="00E407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Стр.2</w:t>
      </w:r>
    </w:p>
    <w:p w:rsidR="00E40741" w:rsidRDefault="00E40741" w:rsidP="00E4074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Надгробие установлено и зарегистрировано _______________________________________________________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«__»________________ 20__ г.                                                                  __________________________________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(материал надгробия)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Размеры надгробия и текст надписи согласованы администрацией.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Инвентарный номер____________________________________________________________________________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Руководитель УО ____________________________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инициалы)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Зарегистрировано захоронение в могилу № _______________________________________________________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(квартал) №_________________________________________ сектор №_________________________________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имя, отчество)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                      Руководитель УО_________________________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«__» _________________ 20__ г</w:t>
            </w:r>
            <w:r w:rsidR="00A1547F">
              <w:rPr>
                <w:sz w:val="20"/>
                <w:szCs w:val="20"/>
              </w:rPr>
              <w:t>.</w:t>
            </w:r>
          </w:p>
        </w:tc>
      </w:tr>
    </w:tbl>
    <w:p w:rsidR="00E40741" w:rsidRDefault="00E40741" w:rsidP="00E80121">
      <w:pPr>
        <w:rPr>
          <w:b/>
          <w:sz w:val="20"/>
          <w:szCs w:val="20"/>
        </w:rPr>
      </w:pPr>
    </w:p>
    <w:p w:rsidR="00E40741" w:rsidRDefault="00E40741" w:rsidP="00E407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Стр.3</w:t>
      </w:r>
    </w:p>
    <w:p w:rsidR="00E40741" w:rsidRDefault="00E40741" w:rsidP="00E4074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Выполнен дополнительный текст на надгробии с инвентарным номером_______________________________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        Руководитель УО________________________________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«__» __________________ 20__ г.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Зарегистрировано захоронение урны с прахом_____________________________________________________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имя, отчество)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Руководитель УО ___________________________________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«____» __________________ 20__ г.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</w:tc>
      </w:tr>
    </w:tbl>
    <w:p w:rsidR="0041454C" w:rsidRDefault="0041454C" w:rsidP="00E40741">
      <w:pPr>
        <w:jc w:val="center"/>
        <w:rPr>
          <w:b/>
          <w:sz w:val="20"/>
          <w:szCs w:val="20"/>
        </w:rPr>
      </w:pPr>
    </w:p>
    <w:p w:rsidR="00E40741" w:rsidRDefault="00E40741" w:rsidP="00E407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Стр.4</w:t>
      </w:r>
    </w:p>
    <w:p w:rsidR="00E40741" w:rsidRDefault="00E40741" w:rsidP="00E4074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Выполнен дополнительный текст на надгробии с инвентарным номером 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 Руководитель УО____________________________________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«___» _______________________________ 20__ г.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Тел.__________________________________________________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Проезд_______________________________________________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</w:tc>
      </w:tr>
    </w:tbl>
    <w:p w:rsidR="00E40741" w:rsidRDefault="00E40741" w:rsidP="00E40741">
      <w:pPr>
        <w:jc w:val="center"/>
        <w:rPr>
          <w:sz w:val="20"/>
          <w:szCs w:val="20"/>
        </w:rPr>
      </w:pPr>
    </w:p>
    <w:p w:rsidR="00E40741" w:rsidRDefault="00E40741"/>
    <w:p w:rsidR="00F720BC" w:rsidRDefault="00F720BC">
      <w:pPr>
        <w:rPr>
          <w:szCs w:val="28"/>
        </w:rPr>
      </w:pPr>
    </w:p>
    <w:p w:rsidR="00B661D3" w:rsidRDefault="00F720BC">
      <w:pPr>
        <w:rPr>
          <w:szCs w:val="28"/>
        </w:rPr>
      </w:pPr>
      <w:r w:rsidRPr="00F720BC">
        <w:rPr>
          <w:szCs w:val="28"/>
        </w:rPr>
        <w:t xml:space="preserve">Специалист 1 категории  </w:t>
      </w:r>
      <w:r>
        <w:rPr>
          <w:szCs w:val="28"/>
        </w:rPr>
        <w:t xml:space="preserve">                                                        </w:t>
      </w:r>
      <w:r w:rsidRPr="00F720BC">
        <w:rPr>
          <w:szCs w:val="28"/>
        </w:rPr>
        <w:t xml:space="preserve">Ю.С. Стрельникова  </w:t>
      </w: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Pr="00B661D3" w:rsidRDefault="00B661D3" w:rsidP="00B661D3"/>
    <w:p w:rsidR="00B661D3" w:rsidRPr="00B661D3" w:rsidRDefault="00B661D3" w:rsidP="00B661D3">
      <w:pPr>
        <w:autoSpaceDE w:val="0"/>
        <w:autoSpaceDN w:val="0"/>
        <w:adjustRightInd w:val="0"/>
        <w:jc w:val="center"/>
        <w:rPr>
          <w:b/>
          <w:szCs w:val="28"/>
        </w:rPr>
      </w:pPr>
      <w:r w:rsidRPr="00B661D3">
        <w:rPr>
          <w:b/>
          <w:szCs w:val="28"/>
        </w:rPr>
        <w:t>ЛИСТ СОГЛАСОВАНИЯ</w:t>
      </w:r>
    </w:p>
    <w:p w:rsidR="00B661D3" w:rsidRPr="00B661D3" w:rsidRDefault="00B661D3" w:rsidP="00B661D3">
      <w:pPr>
        <w:autoSpaceDE w:val="0"/>
        <w:autoSpaceDN w:val="0"/>
        <w:adjustRightInd w:val="0"/>
        <w:jc w:val="center"/>
        <w:rPr>
          <w:szCs w:val="28"/>
        </w:rPr>
      </w:pPr>
      <w:r w:rsidRPr="00B661D3">
        <w:rPr>
          <w:szCs w:val="28"/>
        </w:rPr>
        <w:t>проекта постановления администрации</w:t>
      </w:r>
    </w:p>
    <w:p w:rsidR="00B661D3" w:rsidRPr="00B661D3" w:rsidRDefault="00B661D3" w:rsidP="00B661D3">
      <w:pPr>
        <w:autoSpaceDE w:val="0"/>
        <w:autoSpaceDN w:val="0"/>
        <w:adjustRightInd w:val="0"/>
        <w:jc w:val="center"/>
        <w:rPr>
          <w:szCs w:val="28"/>
        </w:rPr>
      </w:pPr>
      <w:r w:rsidRPr="00B661D3">
        <w:rPr>
          <w:szCs w:val="28"/>
        </w:rPr>
        <w:t>Харьковского сельского поселения Лабинского района</w:t>
      </w:r>
    </w:p>
    <w:p w:rsidR="00B661D3" w:rsidRPr="00B661D3" w:rsidRDefault="00B661D3" w:rsidP="00B661D3">
      <w:pPr>
        <w:autoSpaceDE w:val="0"/>
        <w:autoSpaceDN w:val="0"/>
        <w:adjustRightInd w:val="0"/>
        <w:jc w:val="center"/>
        <w:rPr>
          <w:szCs w:val="28"/>
        </w:rPr>
      </w:pPr>
      <w:r w:rsidRPr="00B661D3">
        <w:rPr>
          <w:szCs w:val="28"/>
        </w:rPr>
        <w:t>от ______________ № ________</w:t>
      </w:r>
    </w:p>
    <w:p w:rsidR="00B661D3" w:rsidRPr="00B661D3" w:rsidRDefault="00B661D3" w:rsidP="00B661D3">
      <w:pPr>
        <w:autoSpaceDE w:val="0"/>
        <w:autoSpaceDN w:val="0"/>
        <w:adjustRightInd w:val="0"/>
        <w:jc w:val="center"/>
        <w:rPr>
          <w:szCs w:val="28"/>
        </w:rPr>
      </w:pPr>
    </w:p>
    <w:p w:rsidR="00B661D3" w:rsidRPr="00B661D3" w:rsidRDefault="00B661D3" w:rsidP="00B661D3">
      <w:pPr>
        <w:jc w:val="center"/>
        <w:rPr>
          <w:szCs w:val="28"/>
        </w:rPr>
      </w:pPr>
      <w:r w:rsidRPr="00B661D3">
        <w:rPr>
          <w:sz w:val="24"/>
          <w:szCs w:val="28"/>
          <w:lang w:val="x-none" w:eastAsia="x-none"/>
        </w:rPr>
        <w:t>«</w:t>
      </w:r>
      <w:r w:rsidRPr="00B661D3">
        <w:rPr>
          <w:szCs w:val="28"/>
        </w:rPr>
        <w:t xml:space="preserve"> </w:t>
      </w:r>
      <w:r w:rsidRPr="00B661D3">
        <w:rPr>
          <w:szCs w:val="28"/>
        </w:rPr>
        <w:t xml:space="preserve">О внесении изменений в постановление администрации Харьковского сельского поселения Лабинского района от 21.10 2011 года № 76 «О порядке регистрации (перерегистрации) захоронений, установки надмогильных сооружений (надгробий) на территории Харьковского сельского поселения Лабинского района» </w:t>
      </w:r>
    </w:p>
    <w:p w:rsidR="00B661D3" w:rsidRPr="00B661D3" w:rsidRDefault="00B661D3" w:rsidP="00B661D3">
      <w:pPr>
        <w:keepNext/>
        <w:jc w:val="center"/>
        <w:outlineLvl w:val="0"/>
        <w:rPr>
          <w:szCs w:val="28"/>
          <w:lang w:eastAsia="x-none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  <w:r w:rsidRPr="00B661D3">
        <w:rPr>
          <w:szCs w:val="28"/>
        </w:rPr>
        <w:t>Проект внесен:</w:t>
      </w: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  <w:r w:rsidRPr="00B661D3">
        <w:rPr>
          <w:szCs w:val="28"/>
        </w:rPr>
        <w:t xml:space="preserve">Глава администрации                            </w:t>
      </w:r>
      <w:r>
        <w:rPr>
          <w:szCs w:val="28"/>
        </w:rPr>
        <w:t xml:space="preserve">                               </w:t>
      </w:r>
      <w:r w:rsidRPr="00B661D3">
        <w:rPr>
          <w:szCs w:val="28"/>
        </w:rPr>
        <w:t xml:space="preserve"> Е.А. Дубровин</w:t>
      </w: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  <w:r w:rsidRPr="00B661D3">
        <w:rPr>
          <w:szCs w:val="28"/>
        </w:rPr>
        <w:t>Составитель проекта:</w:t>
      </w: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  <w:r w:rsidRPr="00B661D3">
        <w:rPr>
          <w:szCs w:val="28"/>
        </w:rPr>
        <w:t>Специалист администрации                                                    Ю.С. Стрельникова</w:t>
      </w: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  <w:r w:rsidRPr="00B661D3">
        <w:rPr>
          <w:szCs w:val="28"/>
        </w:rPr>
        <w:t>Проект согласован:</w:t>
      </w: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  <w:r w:rsidRPr="00B661D3">
        <w:rPr>
          <w:szCs w:val="28"/>
        </w:rPr>
        <w:t>Ведущий специалист администрации                                  О.В. Филипченко</w:t>
      </w: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  <w:r w:rsidRPr="00B661D3">
        <w:rPr>
          <w:szCs w:val="28"/>
        </w:rPr>
        <w:t>Заявка на рассылку: в дело.</w:t>
      </w: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  <w:r w:rsidRPr="00B661D3">
        <w:rPr>
          <w:szCs w:val="28"/>
        </w:rPr>
        <w:t>Заявку составил:</w:t>
      </w: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  <w:r w:rsidRPr="00B661D3">
        <w:rPr>
          <w:szCs w:val="28"/>
        </w:rPr>
        <w:t>Специалист администрации                                                    Ю.С. Стрельникова</w:t>
      </w: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>
      <w:pPr>
        <w:autoSpaceDE w:val="0"/>
        <w:autoSpaceDN w:val="0"/>
        <w:adjustRightInd w:val="0"/>
        <w:jc w:val="both"/>
        <w:rPr>
          <w:szCs w:val="28"/>
        </w:rPr>
      </w:pPr>
    </w:p>
    <w:p w:rsidR="00B661D3" w:rsidRPr="00B661D3" w:rsidRDefault="00B661D3" w:rsidP="00B661D3"/>
    <w:p w:rsidR="00B661D3" w:rsidRPr="00B661D3" w:rsidRDefault="00B661D3" w:rsidP="00B661D3"/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B661D3" w:rsidRDefault="00B661D3">
      <w:pPr>
        <w:rPr>
          <w:szCs w:val="28"/>
        </w:rPr>
      </w:pPr>
    </w:p>
    <w:p w:rsidR="00F720BC" w:rsidRPr="00F720BC" w:rsidRDefault="00F720BC">
      <w:pPr>
        <w:rPr>
          <w:szCs w:val="28"/>
        </w:rPr>
      </w:pPr>
      <w:r w:rsidRPr="00F720BC">
        <w:rPr>
          <w:szCs w:val="28"/>
        </w:rPr>
        <w:t xml:space="preserve">                                        </w:t>
      </w:r>
    </w:p>
    <w:sectPr w:rsidR="00F720BC" w:rsidRPr="00F720BC" w:rsidSect="00B661D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1C" w:rsidRDefault="00577C1C" w:rsidP="00E40741">
      <w:r>
        <w:separator/>
      </w:r>
    </w:p>
  </w:endnote>
  <w:endnote w:type="continuationSeparator" w:id="0">
    <w:p w:rsidR="00577C1C" w:rsidRDefault="00577C1C" w:rsidP="00E4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1C" w:rsidRDefault="00577C1C" w:rsidP="00E40741">
      <w:r>
        <w:separator/>
      </w:r>
    </w:p>
  </w:footnote>
  <w:footnote w:type="continuationSeparator" w:id="0">
    <w:p w:rsidR="00577C1C" w:rsidRDefault="00577C1C" w:rsidP="00E4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4F8"/>
    <w:rsid w:val="00002C60"/>
    <w:rsid w:val="00226863"/>
    <w:rsid w:val="002C6428"/>
    <w:rsid w:val="002F46D4"/>
    <w:rsid w:val="0041454C"/>
    <w:rsid w:val="004E58B4"/>
    <w:rsid w:val="00577C1C"/>
    <w:rsid w:val="00606E32"/>
    <w:rsid w:val="00866108"/>
    <w:rsid w:val="00944922"/>
    <w:rsid w:val="00997E8E"/>
    <w:rsid w:val="009D0B9B"/>
    <w:rsid w:val="00A1547F"/>
    <w:rsid w:val="00AD2FFC"/>
    <w:rsid w:val="00B25A24"/>
    <w:rsid w:val="00B661D3"/>
    <w:rsid w:val="00C0245A"/>
    <w:rsid w:val="00C314F8"/>
    <w:rsid w:val="00DA239E"/>
    <w:rsid w:val="00DE2A2C"/>
    <w:rsid w:val="00E04DB4"/>
    <w:rsid w:val="00E40741"/>
    <w:rsid w:val="00E53400"/>
    <w:rsid w:val="00E80121"/>
    <w:rsid w:val="00EB66F9"/>
    <w:rsid w:val="00EF5CE5"/>
    <w:rsid w:val="00F720BC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5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58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58B4"/>
    <w:pPr>
      <w:spacing w:before="100" w:beforeAutospacing="1" w:after="100" w:afterAutospacing="1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E40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7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0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74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414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78AD-4C7E-4BF4-A5CE-D9147A97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2022-03-11T09:11:00Z</cp:lastPrinted>
  <dcterms:created xsi:type="dcterms:W3CDTF">2021-12-22T11:25:00Z</dcterms:created>
  <dcterms:modified xsi:type="dcterms:W3CDTF">2022-03-11T09:16:00Z</dcterms:modified>
</cp:coreProperties>
</file>